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2C5D3C0C" w:rsidR="0035702A" w:rsidRPr="00071820" w:rsidRDefault="00FC463E" w:rsidP="00257B52">
            <w:pPr>
              <w:rPr>
                <w:sz w:val="20"/>
                <w:szCs w:val="20"/>
                <w:highlight w:val="green"/>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5444AEC9" w:rsidR="0035702A" w:rsidRPr="00E845FA" w:rsidRDefault="00A30E1C" w:rsidP="00E845FA">
            <w:pPr>
              <w:jc w:val="center"/>
              <w:rPr>
                <w:b/>
                <w:color w:val="4F81BD" w:themeColor="accent1"/>
              </w:rPr>
            </w:pPr>
            <w:r w:rsidRPr="00E845FA">
              <w:rPr>
                <w:b/>
                <w:bCs/>
                <w:color w:val="4F81BD" w:themeColor="accent1"/>
                <w:sz w:val="28"/>
                <w:szCs w:val="28"/>
              </w:rPr>
              <w:t>„</w:t>
            </w:r>
            <w:r w:rsidR="00E845FA" w:rsidRPr="00E845FA">
              <w:rPr>
                <w:rFonts w:eastAsiaTheme="majorEastAsia"/>
                <w:b/>
                <w:color w:val="4F81BD" w:themeColor="accent1"/>
                <w:sz w:val="28"/>
                <w:szCs w:val="28"/>
              </w:rPr>
              <w:t xml:space="preserve">Projektová dokumentace </w:t>
            </w:r>
            <w:r w:rsidR="00B1292F">
              <w:rPr>
                <w:rFonts w:eastAsiaTheme="majorEastAsia"/>
                <w:b/>
                <w:color w:val="4F81BD" w:themeColor="accent1"/>
                <w:sz w:val="28"/>
                <w:szCs w:val="28"/>
              </w:rPr>
              <w:t>na v</w:t>
            </w:r>
            <w:r w:rsidR="00B1292F" w:rsidRPr="00B1292F">
              <w:rPr>
                <w:rFonts w:eastAsiaTheme="majorEastAsia"/>
                <w:b/>
                <w:color w:val="4F81BD" w:themeColor="accent1"/>
                <w:sz w:val="28"/>
                <w:szCs w:val="28"/>
              </w:rPr>
              <w:t>ýměnu rozvodů vody a kanalizace, sanace prostor zasažených vzlínající vodou v</w:t>
            </w:r>
            <w:r w:rsidR="004523A8">
              <w:rPr>
                <w:rFonts w:eastAsiaTheme="majorEastAsia"/>
                <w:b/>
                <w:color w:val="4F81BD" w:themeColor="accent1"/>
                <w:sz w:val="28"/>
                <w:szCs w:val="28"/>
              </w:rPr>
              <w:t> </w:t>
            </w:r>
            <w:r w:rsidR="00B1292F" w:rsidRPr="00B1292F">
              <w:rPr>
                <w:rFonts w:eastAsiaTheme="majorEastAsia"/>
                <w:b/>
                <w:color w:val="4F81BD" w:themeColor="accent1"/>
                <w:sz w:val="28"/>
                <w:szCs w:val="28"/>
              </w:rPr>
              <w:t>Broumově</w:t>
            </w:r>
            <w:r w:rsidR="004523A8">
              <w:rPr>
                <w:rFonts w:eastAsiaTheme="majorEastAsia"/>
                <w:b/>
                <w:color w:val="4F81BD" w:themeColor="accent1"/>
                <w:sz w:val="28"/>
                <w:szCs w:val="28"/>
              </w:rPr>
              <w:t xml:space="preserve"> II</w:t>
            </w:r>
            <w:r w:rsidR="00F3244F">
              <w:rPr>
                <w:rFonts w:eastAsiaTheme="majorEastAsia"/>
                <w:b/>
                <w:color w:val="4F81BD" w:themeColor="accent1"/>
                <w:sz w:val="28"/>
                <w:szCs w:val="28"/>
              </w:rPr>
              <w:t>I</w:t>
            </w:r>
            <w:r w:rsidR="004523A8">
              <w:rPr>
                <w:rFonts w:eastAsiaTheme="majorEastAsia"/>
                <w:b/>
                <w:color w:val="4F81BD" w:themeColor="accent1"/>
                <w:sz w:val="28"/>
                <w:szCs w:val="28"/>
              </w:rPr>
              <w:t>.</w:t>
            </w:r>
            <w:r w:rsidRPr="00B1292F">
              <w:rPr>
                <w:rFonts w:eastAsiaTheme="majorEastAsia"/>
                <w:b/>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3CB3"/>
    <w:rsid w:val="0027546D"/>
    <w:rsid w:val="00294A87"/>
    <w:rsid w:val="00297918"/>
    <w:rsid w:val="002A3536"/>
    <w:rsid w:val="002B5FAC"/>
    <w:rsid w:val="002D4479"/>
    <w:rsid w:val="002D582A"/>
    <w:rsid w:val="002F129A"/>
    <w:rsid w:val="00315688"/>
    <w:rsid w:val="003206E8"/>
    <w:rsid w:val="00332DA2"/>
    <w:rsid w:val="0034454C"/>
    <w:rsid w:val="0035702A"/>
    <w:rsid w:val="00395571"/>
    <w:rsid w:val="003A157B"/>
    <w:rsid w:val="003B601A"/>
    <w:rsid w:val="003C568F"/>
    <w:rsid w:val="003D083A"/>
    <w:rsid w:val="00427704"/>
    <w:rsid w:val="00435B43"/>
    <w:rsid w:val="00443A5F"/>
    <w:rsid w:val="004523A8"/>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4627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02DDA"/>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35BA7"/>
    <w:rsid w:val="00A40403"/>
    <w:rsid w:val="00A464A7"/>
    <w:rsid w:val="00A546CC"/>
    <w:rsid w:val="00A55D68"/>
    <w:rsid w:val="00A97C23"/>
    <w:rsid w:val="00AA1B41"/>
    <w:rsid w:val="00AE33F3"/>
    <w:rsid w:val="00AE61E9"/>
    <w:rsid w:val="00AE6CD5"/>
    <w:rsid w:val="00AF2123"/>
    <w:rsid w:val="00B00FFC"/>
    <w:rsid w:val="00B05F86"/>
    <w:rsid w:val="00B105FB"/>
    <w:rsid w:val="00B1292F"/>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3244F"/>
    <w:rsid w:val="00F37560"/>
    <w:rsid w:val="00F528EF"/>
    <w:rsid w:val="00F54513"/>
    <w:rsid w:val="00F760F1"/>
    <w:rsid w:val="00F77F3B"/>
    <w:rsid w:val="00F86B1A"/>
    <w:rsid w:val="00F95429"/>
    <w:rsid w:val="00FC463E"/>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1485</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7</cp:revision>
  <cp:lastPrinted>2025-06-13T05:11:00Z</cp:lastPrinted>
  <dcterms:created xsi:type="dcterms:W3CDTF">2025-05-13T13:12:00Z</dcterms:created>
  <dcterms:modified xsi:type="dcterms:W3CDTF">2025-09-09T05:20:00Z</dcterms:modified>
</cp:coreProperties>
</file>